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03" w:rsidRDefault="00B87514" w:rsidP="00C1102F">
      <w:pPr>
        <w:pStyle w:val="Heading1"/>
      </w:pPr>
      <w:bookmarkStart w:id="0" w:name="_GoBack"/>
      <w:bookmarkEnd w:id="0"/>
      <w:r>
        <w:t>Giles House Attend</w:t>
      </w:r>
      <w:r w:rsidR="00394071">
        <w:t>a</w:t>
      </w:r>
      <w:r>
        <w:t>nt</w:t>
      </w:r>
    </w:p>
    <w:p w:rsidR="00810759" w:rsidRDefault="00F61C2D" w:rsidP="007A2B03">
      <w:r>
        <w:t>T</w:t>
      </w:r>
      <w:r w:rsidR="00237081">
        <w:t>he Giles House is the museum’s central exhibit space</w:t>
      </w:r>
      <w:r w:rsidR="00732B5D">
        <w:t>.  It is interpreted, in part, as a living history space with the majority of art</w:t>
      </w:r>
      <w:r w:rsidR="00A626BB">
        <w:t>i</w:t>
      </w:r>
      <w:r w:rsidR="00732B5D">
        <w:t>facts dating</w:t>
      </w:r>
      <w:r>
        <w:t xml:space="preserve"> from the </w:t>
      </w:r>
      <w:r w:rsidR="00732B5D">
        <w:t xml:space="preserve">late </w:t>
      </w:r>
      <w:r>
        <w:t>19</w:t>
      </w:r>
      <w:r w:rsidRPr="00F61C2D">
        <w:rPr>
          <w:vertAlign w:val="superscript"/>
        </w:rPr>
        <w:t>th</w:t>
      </w:r>
      <w:r>
        <w:t xml:space="preserve"> to mid 20</w:t>
      </w:r>
      <w:r w:rsidRPr="00F61C2D">
        <w:rPr>
          <w:vertAlign w:val="superscript"/>
        </w:rPr>
        <w:t>th</w:t>
      </w:r>
      <w:r>
        <w:t xml:space="preserve"> century. It is the most visited exhibit area of the Museum and benefits greatly from a human presence to provide both information and security.  The Giles House Attendant role could also incorporate interpretive activities, </w:t>
      </w:r>
      <w:r w:rsidR="007A2B03">
        <w:t>light</w:t>
      </w:r>
      <w:r>
        <w:t xml:space="preserve"> research projects or craft demonstr</w:t>
      </w:r>
      <w:r w:rsidR="00C1102F">
        <w:t>at</w:t>
      </w:r>
      <w:r>
        <w:t>ions – it is up to you!</w:t>
      </w:r>
    </w:p>
    <w:p w:rsidR="001A5F03" w:rsidRDefault="001A5F03" w:rsidP="00C1102F">
      <w:pPr>
        <w:pStyle w:val="Heading1"/>
      </w:pPr>
      <w:r>
        <w:t>Crafting and craft demonstrations</w:t>
      </w:r>
    </w:p>
    <w:p w:rsidR="00810759" w:rsidRDefault="001A5F03" w:rsidP="007A2B03">
      <w:r>
        <w:t xml:space="preserve">I list this directly following Giles House Attendant as the two </w:t>
      </w:r>
      <w:r w:rsidR="006558D5">
        <w:t>blend perfectly together.  Do you rug hook, spin, knit, do needlework?  Are you willing to demonstrate traditional crafts?  The Giles House kitchen provides a perfect spot.  The Farm has a rug hooking frame available for use on site if hooking is something you have been meaning to try.</w:t>
      </w:r>
    </w:p>
    <w:p w:rsidR="007A2B03" w:rsidRDefault="007A2B03" w:rsidP="00C1102F">
      <w:pPr>
        <w:pStyle w:val="Heading1"/>
      </w:pPr>
      <w:r>
        <w:t>Gardening</w:t>
      </w:r>
    </w:p>
    <w:p w:rsidR="00810759" w:rsidRDefault="00F61C2D" w:rsidP="007A2B03">
      <w:r>
        <w:t xml:space="preserve">The work is never done in the garden and there is always room for more volunteers.  Whether your interest lies in vegetables, flowers, herbs, soil and compost, we have it all.  The museum can </w:t>
      </w:r>
      <w:r w:rsidR="00A15915">
        <w:t>provide incredible</w:t>
      </w:r>
      <w:r>
        <w:t xml:space="preserve"> learning opportunities to novice gardeners as well</w:t>
      </w:r>
      <w:r w:rsidR="00A15915">
        <w:t xml:space="preserve"> -</w:t>
      </w:r>
      <w:r>
        <w:t xml:space="preserve"> you do not need experience as our core garden team possess a wealth of horticultural knowledge and are happy to share it.</w:t>
      </w:r>
    </w:p>
    <w:p w:rsidR="007A2B03" w:rsidRDefault="004E2DF0" w:rsidP="00C1102F">
      <w:pPr>
        <w:pStyle w:val="Heading1"/>
      </w:pPr>
      <w:r>
        <w:t>Auction/Fundraising</w:t>
      </w:r>
    </w:p>
    <w:p w:rsidR="004E2DF0" w:rsidRDefault="004E2DF0" w:rsidP="007A2B03">
      <w:r>
        <w:t>The spring dinner and auction is our largest fundraiser and something the Society has come to depend upon.  Support is always needed, especially in the gathering of quality auction items.  Extra hands to visit, for exa</w:t>
      </w:r>
      <w:r w:rsidR="00AC6CFD">
        <w:t xml:space="preserve">mple, downtown restaurants, would be a huge help.  </w:t>
      </w:r>
      <w:r>
        <w:t xml:space="preserve">The auction committee begins </w:t>
      </w:r>
      <w:r w:rsidR="00AC6CFD">
        <w:t>activities</w:t>
      </w:r>
      <w:r>
        <w:t xml:space="preserve"> in November of each year.</w:t>
      </w:r>
    </w:p>
    <w:p w:rsidR="00810759" w:rsidRDefault="00AC6CFD" w:rsidP="007A2B03">
      <w:r>
        <w:t>Additional fundraising activities take place throughout the year and could grow further with more volunteer support.</w:t>
      </w:r>
    </w:p>
    <w:p w:rsidR="007A2B03" w:rsidRDefault="007A2B03" w:rsidP="00C1102F">
      <w:pPr>
        <w:pStyle w:val="Heading1"/>
      </w:pPr>
      <w:r>
        <w:t>Special Events</w:t>
      </w:r>
    </w:p>
    <w:p w:rsidR="00C1102F" w:rsidRDefault="00AC6CFD" w:rsidP="00C1102F">
      <w:r>
        <w:t xml:space="preserve">Our long established special events are now our signature in the community and tremendously popular (albeit weather influenced).  </w:t>
      </w:r>
      <w:r w:rsidR="00C77B5B">
        <w:t>On the day, we can use help with tent set up, chair assembly, and the running of food and dishes to and from the Tearoom.  Event days are always fun and a great ambience always ensues.</w:t>
      </w:r>
    </w:p>
    <w:p w:rsidR="007A2B03" w:rsidRDefault="007A2B03" w:rsidP="00C1102F">
      <w:pPr>
        <w:pStyle w:val="Heading1"/>
      </w:pPr>
      <w:r>
        <w:lastRenderedPageBreak/>
        <w:t xml:space="preserve"> Programming</w:t>
      </w:r>
    </w:p>
    <w:p w:rsidR="00810759" w:rsidRDefault="00C77B5B" w:rsidP="007A2B03">
      <w:r>
        <w:t xml:space="preserve">Visits to the Farm itself are generally staff managed but we would like to expand our ability to visit classrooms, etc. throughout the winter months.  </w:t>
      </w:r>
      <w:r w:rsidR="00775782">
        <w:t>This would be a longer term role, to invest in and develop knowledge of museum programming,</w:t>
      </w:r>
      <w:r>
        <w:t xml:space="preserve"> but would involve just a few days each year.</w:t>
      </w:r>
    </w:p>
    <w:p w:rsidR="007A2B03" w:rsidRDefault="007A2B03" w:rsidP="00C1102F">
      <w:pPr>
        <w:pStyle w:val="Heading1"/>
      </w:pPr>
      <w:r>
        <w:t>Vehicle/Transportation</w:t>
      </w:r>
    </w:p>
    <w:p w:rsidR="00A626BB" w:rsidRDefault="0013246E" w:rsidP="007A2B03">
      <w:r>
        <w:t xml:space="preserve">Many animal supplies </w:t>
      </w:r>
      <w:r w:rsidR="00A15915">
        <w:t xml:space="preserve">can be obtained more economically by travelling outside the city to get them.  This is particularly true of wood shavings, used for animal bedding.  </w:t>
      </w:r>
      <w:r w:rsidR="002479B3">
        <w:t xml:space="preserve">We can cut out costs almost by half if a willing volunteer will make the drive to get them for us.  </w:t>
      </w:r>
      <w:r w:rsidR="007A2B03">
        <w:t xml:space="preserve">Occasionally, we </w:t>
      </w:r>
      <w:r w:rsidR="002479B3">
        <w:t>can use help moving or collecting arti</w:t>
      </w:r>
      <w:r w:rsidR="007A2B03">
        <w:t xml:space="preserve">facts.  </w:t>
      </w:r>
      <w:r w:rsidR="002479B3">
        <w:t xml:space="preserve">If you have a spacious vehicle we could use your assistance. </w:t>
      </w:r>
    </w:p>
    <w:p w:rsidR="00A15915" w:rsidRDefault="00A15915" w:rsidP="00C1102F">
      <w:pPr>
        <w:pStyle w:val="Heading1"/>
      </w:pPr>
      <w:r>
        <w:t>Grass Cutting</w:t>
      </w:r>
    </w:p>
    <w:p w:rsidR="00810759" w:rsidRDefault="00A15915" w:rsidP="007A2B03">
      <w:r>
        <w:t>Spring and fall is a time of particul</w:t>
      </w:r>
      <w:r w:rsidR="002479B3">
        <w:t>ar need, when students are not on staff</w:t>
      </w:r>
      <w:r>
        <w:t>.  We have two decent mowers and a lot of grass.</w:t>
      </w:r>
    </w:p>
    <w:p w:rsidR="007A2B03" w:rsidRDefault="007A2B03" w:rsidP="00C1102F">
      <w:pPr>
        <w:pStyle w:val="Heading1"/>
      </w:pPr>
      <w:r>
        <w:t xml:space="preserve"> C</w:t>
      </w:r>
      <w:r w:rsidR="00493452">
        <w:t xml:space="preserve">leaning </w:t>
      </w:r>
      <w:r>
        <w:t>of Artifacts</w:t>
      </w:r>
    </w:p>
    <w:p w:rsidR="00810759" w:rsidRDefault="00493452" w:rsidP="007A2B03">
      <w:r>
        <w:t>Many of our agricultural art</w:t>
      </w:r>
      <w:r w:rsidR="00A15915">
        <w:t>i</w:t>
      </w:r>
      <w:r>
        <w:t xml:space="preserve">facts require cleaning and oiling in order to preserve them; tasks the Curator is pressed to find time for.  This is a task that could be quietly </w:t>
      </w:r>
      <w:proofErr w:type="spellStart"/>
      <w:r w:rsidR="0066017F">
        <w:t>performedin</w:t>
      </w:r>
      <w:proofErr w:type="spellEnd"/>
      <w:r w:rsidR="0066017F">
        <w:t xml:space="preserve"> our new woodshop.</w:t>
      </w:r>
    </w:p>
    <w:p w:rsidR="007A2B03" w:rsidRDefault="007A2B03" w:rsidP="00C1102F">
      <w:pPr>
        <w:pStyle w:val="Heading1"/>
      </w:pPr>
      <w:r>
        <w:t>Research</w:t>
      </w:r>
    </w:p>
    <w:p w:rsidR="007A2B03" w:rsidRDefault="0066017F" w:rsidP="007A2B03">
      <w:r>
        <w:t>The more we can research and document our archival collection, the greater resource we become.  In some cases, arrangements may be made with the Curator to work from home, on a limited basis.</w:t>
      </w:r>
    </w:p>
    <w:p w:rsidR="00C1102F" w:rsidRDefault="00A15915" w:rsidP="00C1102F">
      <w:r>
        <w:t xml:space="preserve">Time commitments vary for each role, but many a worthwhile contribution can be made in just one afternoon.  If something has caught your interest please visit our website and download and complete the Volunteer Application Form and return to us by mail, email or in person.  Alternatively, or if you would like more information, please drop by the Farm and chat with myself or our Curator Terry.  </w:t>
      </w:r>
    </w:p>
    <w:p w:rsidR="00C1102F" w:rsidRDefault="00C1102F" w:rsidP="00C1102F">
      <w:pPr>
        <w:pStyle w:val="Heading1"/>
      </w:pPr>
      <w:r>
        <w:t>Cataloguing</w:t>
      </w:r>
    </w:p>
    <w:p w:rsidR="00C1102F" w:rsidRDefault="00C1102F" w:rsidP="00C1102F">
      <w:r>
        <w:t xml:space="preserve"> Over the last 40 years each </w:t>
      </w:r>
      <w:proofErr w:type="spellStart"/>
      <w:r>
        <w:t>artefact</w:t>
      </w:r>
      <w:proofErr w:type="spellEnd"/>
      <w:r>
        <w:t xml:space="preserve"> that has come into the museum has been catalogued in some way, so that we have a record. Most of this cataloguing has been done on paper however, and moving all the information to our online database is of the upmost importance. If you have an interest in museums and how we run behind the scenes this is a great opportunity to make a difference and learn some of the more technical aspects of running a museum.</w:t>
      </w:r>
    </w:p>
    <w:p w:rsidR="00C1102F" w:rsidRDefault="00C1102F" w:rsidP="00C1102F">
      <w:pPr>
        <w:pStyle w:val="Heading1"/>
      </w:pPr>
      <w:proofErr w:type="spellStart"/>
      <w:r>
        <w:lastRenderedPageBreak/>
        <w:t>Digitising</w:t>
      </w:r>
      <w:proofErr w:type="spellEnd"/>
    </w:p>
    <w:p w:rsidR="00C1102F" w:rsidRPr="00C1102F" w:rsidRDefault="00C1102F" w:rsidP="00C1102F">
      <w:r>
        <w:t xml:space="preserve">Scanning documents/photographs, taking pictures of </w:t>
      </w:r>
      <w:proofErr w:type="spellStart"/>
      <w:r>
        <w:t>artefacts</w:t>
      </w:r>
      <w:proofErr w:type="spellEnd"/>
      <w:r>
        <w:t xml:space="preserve"> and getting all the information onto the computer is the key theme for this opportunity. This is a big job, but something that you could do easily if you have a very limited amount of time you're able to commit.</w:t>
      </w:r>
    </w:p>
    <w:sectPr w:rsidR="00C1102F" w:rsidRPr="00C1102F" w:rsidSect="001129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35A36"/>
    <w:rsid w:val="000F56F9"/>
    <w:rsid w:val="00104D31"/>
    <w:rsid w:val="001129E0"/>
    <w:rsid w:val="0013246E"/>
    <w:rsid w:val="001A5F03"/>
    <w:rsid w:val="0020637F"/>
    <w:rsid w:val="00237081"/>
    <w:rsid w:val="002479B3"/>
    <w:rsid w:val="002D18B9"/>
    <w:rsid w:val="00394071"/>
    <w:rsid w:val="00403EB0"/>
    <w:rsid w:val="00493452"/>
    <w:rsid w:val="004D0BED"/>
    <w:rsid w:val="004E2DF0"/>
    <w:rsid w:val="005B16C3"/>
    <w:rsid w:val="006558D5"/>
    <w:rsid w:val="0066017F"/>
    <w:rsid w:val="0069480A"/>
    <w:rsid w:val="00732B5D"/>
    <w:rsid w:val="0073387C"/>
    <w:rsid w:val="00775782"/>
    <w:rsid w:val="007A2B03"/>
    <w:rsid w:val="00803365"/>
    <w:rsid w:val="00810759"/>
    <w:rsid w:val="00A15915"/>
    <w:rsid w:val="00A24857"/>
    <w:rsid w:val="00A35A36"/>
    <w:rsid w:val="00A42176"/>
    <w:rsid w:val="00A626BB"/>
    <w:rsid w:val="00A67D2D"/>
    <w:rsid w:val="00A77FBF"/>
    <w:rsid w:val="00AC6CFD"/>
    <w:rsid w:val="00B87514"/>
    <w:rsid w:val="00C1102F"/>
    <w:rsid w:val="00C41BA8"/>
    <w:rsid w:val="00C737BD"/>
    <w:rsid w:val="00C77B5B"/>
    <w:rsid w:val="00EC43FE"/>
    <w:rsid w:val="00ED5F2E"/>
    <w:rsid w:val="00F53CB9"/>
    <w:rsid w:val="00F61C2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E0"/>
  </w:style>
  <w:style w:type="paragraph" w:styleId="Heading1">
    <w:name w:val="heading 1"/>
    <w:basedOn w:val="Normal"/>
    <w:next w:val="Normal"/>
    <w:link w:val="Heading1Char"/>
    <w:uiPriority w:val="9"/>
    <w:qFormat/>
    <w:rsid w:val="00C11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10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102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JanRobin</dc:creator>
  <cp:lastModifiedBy>Miranda Romkey</cp:lastModifiedBy>
  <cp:revision>2</cp:revision>
  <dcterms:created xsi:type="dcterms:W3CDTF">2016-06-14T16:50:00Z</dcterms:created>
  <dcterms:modified xsi:type="dcterms:W3CDTF">2016-06-14T16:50:00Z</dcterms:modified>
</cp:coreProperties>
</file>